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4F" w:rsidRDefault="0083404F">
      <w:pPr>
        <w:rPr>
          <w:sz w:val="2"/>
          <w:szCs w:val="2"/>
        </w:rPr>
      </w:pPr>
    </w:p>
    <w:p w:rsidR="00B907B2" w:rsidRPr="00AC1DBE" w:rsidRDefault="00E571E7">
      <w:pPr>
        <w:pStyle w:val="10"/>
        <w:keepNext/>
        <w:keepLines/>
        <w:shd w:val="clear" w:color="auto" w:fill="auto"/>
      </w:pPr>
      <w:bookmarkStart w:id="0" w:name="bookmark0"/>
      <w:r w:rsidRPr="00AC1DBE">
        <w:t xml:space="preserve">Администрация Ключевского района </w:t>
      </w:r>
    </w:p>
    <w:p w:rsidR="0083404F" w:rsidRPr="00906F9E" w:rsidRDefault="00AC1DBE" w:rsidP="00AC1DBE">
      <w:pPr>
        <w:pStyle w:val="10"/>
        <w:keepNext/>
        <w:keepLines/>
        <w:shd w:val="clear" w:color="auto" w:fill="auto"/>
        <w:tabs>
          <w:tab w:val="left" w:pos="1410"/>
          <w:tab w:val="center" w:pos="4647"/>
        </w:tabs>
        <w:jc w:val="left"/>
        <w:rPr>
          <w:u w:val="single"/>
        </w:rPr>
      </w:pPr>
      <w:r w:rsidRPr="00906F9E">
        <w:rPr>
          <w:u w:val="single"/>
        </w:rPr>
        <w:tab/>
      </w:r>
      <w:r w:rsidRPr="00906F9E">
        <w:rPr>
          <w:u w:val="single"/>
        </w:rPr>
        <w:tab/>
      </w:r>
      <w:r w:rsidR="00E571E7" w:rsidRPr="00906F9E">
        <w:rPr>
          <w:u w:val="single"/>
        </w:rPr>
        <w:t>Алтайского края</w:t>
      </w:r>
      <w:bookmarkEnd w:id="0"/>
      <w:r w:rsidR="00906F9E" w:rsidRPr="00906F9E">
        <w:rPr>
          <w:u w:val="single"/>
        </w:rPr>
        <w:tab/>
      </w:r>
      <w:r w:rsidR="00906F9E">
        <w:rPr>
          <w:u w:val="single"/>
        </w:rPr>
        <w:t xml:space="preserve"> </w:t>
      </w:r>
      <w:r w:rsidR="00906F9E">
        <w:rPr>
          <w:u w:val="single"/>
        </w:rPr>
        <w:tab/>
      </w:r>
      <w:r w:rsidR="00906F9E">
        <w:rPr>
          <w:u w:val="single"/>
        </w:rPr>
        <w:tab/>
      </w:r>
      <w:r w:rsidR="00906F9E">
        <w:rPr>
          <w:u w:val="single"/>
        </w:rPr>
        <w:tab/>
      </w:r>
      <w:r w:rsidR="00906F9E" w:rsidRPr="00906F9E">
        <w:rPr>
          <w:u w:val="single"/>
        </w:rPr>
        <w:tab/>
      </w:r>
    </w:p>
    <w:p w:rsidR="00B907B2" w:rsidRPr="00AC1DBE" w:rsidRDefault="00E571E7" w:rsidP="00F14EF6">
      <w:pPr>
        <w:pStyle w:val="20"/>
        <w:shd w:val="clear" w:color="auto" w:fill="auto"/>
        <w:spacing w:after="0"/>
        <w:rPr>
          <w:sz w:val="22"/>
          <w:szCs w:val="22"/>
        </w:rPr>
      </w:pPr>
      <w:r w:rsidRPr="00AC1DBE">
        <w:rPr>
          <w:sz w:val="22"/>
          <w:szCs w:val="22"/>
        </w:rPr>
        <w:t xml:space="preserve">658980 с. Ключи, ул. Центральная, 22 тел./факс: 8(38578) 22-5-30 </w:t>
      </w:r>
    </w:p>
    <w:p w:rsidR="0083404F" w:rsidRPr="001D5809" w:rsidRDefault="00E571E7" w:rsidP="00B907B2">
      <w:pPr>
        <w:pStyle w:val="20"/>
        <w:shd w:val="clear" w:color="auto" w:fill="auto"/>
        <w:spacing w:after="0"/>
        <w:rPr>
          <w:rStyle w:val="2135pt"/>
          <w:sz w:val="22"/>
          <w:szCs w:val="22"/>
        </w:rPr>
      </w:pPr>
      <w:r w:rsidRPr="00B907B2">
        <w:rPr>
          <w:rStyle w:val="2135pt"/>
          <w:sz w:val="22"/>
          <w:szCs w:val="22"/>
        </w:rPr>
        <w:t>E</w:t>
      </w:r>
      <w:r w:rsidRPr="001D5809">
        <w:rPr>
          <w:rStyle w:val="2135pt"/>
          <w:sz w:val="22"/>
          <w:szCs w:val="22"/>
        </w:rPr>
        <w:t>-</w:t>
      </w:r>
      <w:r w:rsidRPr="00B907B2">
        <w:rPr>
          <w:rStyle w:val="2135pt"/>
          <w:sz w:val="22"/>
          <w:szCs w:val="22"/>
        </w:rPr>
        <w:t>mail</w:t>
      </w:r>
      <w:r w:rsidRPr="001D5809">
        <w:rPr>
          <w:rStyle w:val="2135pt"/>
          <w:sz w:val="22"/>
          <w:szCs w:val="22"/>
        </w:rPr>
        <w:t xml:space="preserve"> </w:t>
      </w:r>
      <w:hyperlink r:id="rId7" w:history="1">
        <w:r w:rsidR="00AC1DBE" w:rsidRPr="009C2364">
          <w:rPr>
            <w:rStyle w:val="a3"/>
            <w:sz w:val="22"/>
            <w:szCs w:val="22"/>
            <w:lang w:val="en-US"/>
          </w:rPr>
          <w:t>adm</w:t>
        </w:r>
        <w:r w:rsidR="00AC1DBE" w:rsidRPr="001D5809">
          <w:rPr>
            <w:rStyle w:val="a3"/>
            <w:sz w:val="22"/>
            <w:szCs w:val="22"/>
            <w:lang w:val="en-US"/>
          </w:rPr>
          <w:t>_</w:t>
        </w:r>
        <w:r w:rsidR="00AC1DBE" w:rsidRPr="009C2364">
          <w:rPr>
            <w:rStyle w:val="a3"/>
            <w:sz w:val="22"/>
            <w:szCs w:val="22"/>
            <w:lang w:val="en-US"/>
          </w:rPr>
          <w:t>kluchi</w:t>
        </w:r>
        <w:r w:rsidR="00AC1DBE" w:rsidRPr="001D5809">
          <w:rPr>
            <w:rStyle w:val="a3"/>
            <w:sz w:val="22"/>
            <w:szCs w:val="22"/>
            <w:lang w:val="en-US"/>
          </w:rPr>
          <w:t>@</w:t>
        </w:r>
        <w:r w:rsidR="00AC1DBE" w:rsidRPr="009C2364">
          <w:rPr>
            <w:rStyle w:val="a3"/>
            <w:sz w:val="22"/>
            <w:szCs w:val="22"/>
            <w:lang w:val="en-US"/>
          </w:rPr>
          <w:t>mail</w:t>
        </w:r>
        <w:r w:rsidR="00AC1DBE" w:rsidRPr="001D5809">
          <w:rPr>
            <w:rStyle w:val="a3"/>
            <w:sz w:val="22"/>
            <w:szCs w:val="22"/>
            <w:lang w:val="en-US"/>
          </w:rPr>
          <w:t>.</w:t>
        </w:r>
        <w:r w:rsidR="00AC1DBE" w:rsidRPr="009C2364">
          <w:rPr>
            <w:rStyle w:val="a3"/>
            <w:sz w:val="22"/>
            <w:szCs w:val="22"/>
            <w:lang w:val="en-US"/>
          </w:rPr>
          <w:t>ru</w:t>
        </w:r>
      </w:hyperlink>
    </w:p>
    <w:p w:rsidR="00AC1DBE" w:rsidRPr="001D5809" w:rsidRDefault="00AC1DBE" w:rsidP="00B907B2">
      <w:pPr>
        <w:pStyle w:val="20"/>
        <w:shd w:val="clear" w:color="auto" w:fill="auto"/>
        <w:spacing w:after="0"/>
        <w:rPr>
          <w:rStyle w:val="2135pt"/>
          <w:sz w:val="22"/>
          <w:szCs w:val="22"/>
        </w:rPr>
      </w:pPr>
    </w:p>
    <w:p w:rsidR="00AC1DBE" w:rsidRPr="001D5809" w:rsidRDefault="00AC1DBE" w:rsidP="00B907B2">
      <w:pPr>
        <w:pStyle w:val="20"/>
        <w:shd w:val="clear" w:color="auto" w:fill="auto"/>
        <w:spacing w:after="0"/>
        <w:rPr>
          <w:rStyle w:val="2135pt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756"/>
      </w:tblGrid>
      <w:tr w:rsidR="00AC1DBE" w:rsidRPr="00001839" w:rsidTr="00287E19">
        <w:tc>
          <w:tcPr>
            <w:tcW w:w="4755" w:type="dxa"/>
          </w:tcPr>
          <w:p w:rsidR="00AC1DBE" w:rsidRPr="00001839" w:rsidRDefault="00AC1DBE" w:rsidP="00AC1D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56" w:type="dxa"/>
          </w:tcPr>
          <w:p w:rsidR="00AC1DBE" w:rsidRPr="00001839" w:rsidRDefault="00AC1DBE" w:rsidP="00906F9E">
            <w:pPr>
              <w:pStyle w:val="20"/>
              <w:shd w:val="clear" w:color="auto" w:fill="auto"/>
              <w:spacing w:after="0" w:line="276" w:lineRule="auto"/>
              <w:jc w:val="left"/>
              <w:rPr>
                <w:lang w:val="en-US"/>
              </w:rPr>
            </w:pPr>
          </w:p>
        </w:tc>
      </w:tr>
    </w:tbl>
    <w:p w:rsidR="00B907B2" w:rsidRPr="00001839" w:rsidRDefault="00B907B2" w:rsidP="00B907B2">
      <w:pPr>
        <w:pStyle w:val="20"/>
        <w:shd w:val="clear" w:color="auto" w:fill="auto"/>
        <w:spacing w:after="0"/>
        <w:rPr>
          <w:lang w:val="en-US"/>
        </w:rPr>
      </w:pPr>
    </w:p>
    <w:p w:rsidR="00906F9E" w:rsidRPr="00001839" w:rsidRDefault="00906F9E" w:rsidP="00906F9E">
      <w:pPr>
        <w:pStyle w:val="11"/>
        <w:shd w:val="clear" w:color="auto" w:fill="auto"/>
        <w:spacing w:before="0"/>
        <w:ind w:right="80"/>
        <w:jc w:val="center"/>
        <w:rPr>
          <w:sz w:val="28"/>
          <w:szCs w:val="28"/>
          <w:lang w:val="en-US"/>
        </w:rPr>
      </w:pPr>
    </w:p>
    <w:p w:rsidR="00D07773" w:rsidRPr="00D07773" w:rsidRDefault="00D07773" w:rsidP="00D07773">
      <w:pPr>
        <w:jc w:val="center"/>
        <w:rPr>
          <w:rFonts w:ascii="Times New Roman" w:hAnsi="Times New Roman" w:cs="Times New Roman"/>
          <w:b/>
        </w:rPr>
      </w:pPr>
      <w:r w:rsidRPr="00D07773">
        <w:rPr>
          <w:rFonts w:ascii="Times New Roman" w:hAnsi="Times New Roman" w:cs="Times New Roman"/>
          <w:b/>
        </w:rPr>
        <w:t>ИНФОРМАЦИЯ  О ХОДЕ И РЕЗУЛЬТАТАХ РЕАЛИЗАЦИИ МЕРОПРИЯТИЙ ПО   ОБЕСПЕЧЕНИЮ БЕЗОПАСНОСТИ ДОРОЖНОГО ДВИЖЕНИЯ.</w:t>
      </w:r>
    </w:p>
    <w:p w:rsidR="00D07773" w:rsidRPr="00D07773" w:rsidRDefault="00D07773" w:rsidP="00D07773">
      <w:pPr>
        <w:tabs>
          <w:tab w:val="left" w:pos="2385"/>
        </w:tabs>
        <w:rPr>
          <w:rFonts w:ascii="Times New Roman" w:hAnsi="Times New Roman" w:cs="Times New Roman"/>
          <w:b/>
        </w:rPr>
      </w:pPr>
      <w:r w:rsidRPr="00D07773">
        <w:rPr>
          <w:rFonts w:ascii="Times New Roman" w:hAnsi="Times New Roman" w:cs="Times New Roman"/>
        </w:rPr>
        <w:tab/>
        <w:t xml:space="preserve">        </w:t>
      </w:r>
    </w:p>
    <w:p w:rsidR="00311A6D" w:rsidRPr="006E6009" w:rsidRDefault="00311A6D" w:rsidP="00311A6D">
      <w:pPr>
        <w:pStyle w:val="11"/>
        <w:shd w:val="clear" w:color="auto" w:fill="auto"/>
        <w:spacing w:before="0"/>
        <w:ind w:left="1080" w:right="80"/>
        <w:jc w:val="left"/>
        <w:rPr>
          <w:sz w:val="28"/>
          <w:szCs w:val="28"/>
        </w:rPr>
      </w:pPr>
    </w:p>
    <w:p w:rsidR="00D07773" w:rsidRDefault="00D07773" w:rsidP="008B37FB">
      <w:pPr>
        <w:pStyle w:val="31"/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За прошедшее 1 полугодие 2019 года в муниципальном образовании Ключевский район выполнены следующие мероприятия: </w:t>
      </w:r>
    </w:p>
    <w:p w:rsidR="004F6AD0" w:rsidRDefault="00D07773" w:rsidP="008B37FB">
      <w:pPr>
        <w:pStyle w:val="31"/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- В районном центре с. Ключи </w:t>
      </w:r>
      <w:r w:rsidR="004F6AD0">
        <w:rPr>
          <w:szCs w:val="28"/>
        </w:rPr>
        <w:t xml:space="preserve">по ул. Роза Люксембург вблизи детской школы искусств </w:t>
      </w:r>
      <w:r>
        <w:rPr>
          <w:szCs w:val="28"/>
        </w:rPr>
        <w:t>органи</w:t>
      </w:r>
      <w:r w:rsidR="004F6AD0">
        <w:rPr>
          <w:szCs w:val="28"/>
        </w:rPr>
        <w:t>зован пешеходный переход.</w:t>
      </w:r>
    </w:p>
    <w:p w:rsidR="004F6AD0" w:rsidRDefault="004F6AD0" w:rsidP="008B37FB">
      <w:pPr>
        <w:pStyle w:val="31"/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>- Пешеходный переход организован по ул. Центральная напротив магазина       «МАГНИТ».</w:t>
      </w:r>
    </w:p>
    <w:p w:rsidR="006A0A8D" w:rsidRDefault="004F6AD0" w:rsidP="008B37FB">
      <w:pPr>
        <w:pStyle w:val="31"/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- На прилегающей территории магазина «МАРИЯ РА» по ул. Центральная установлены </w:t>
      </w:r>
      <w:r w:rsidR="006A0A8D">
        <w:rPr>
          <w:szCs w:val="28"/>
        </w:rPr>
        <w:t>дорожные информационные знаки 6.4 «Парковка» (парковочное место).</w:t>
      </w:r>
    </w:p>
    <w:p w:rsidR="006A0A8D" w:rsidRDefault="006A0A8D" w:rsidP="008B37FB">
      <w:pPr>
        <w:pStyle w:val="31"/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>- На пешеходном переходе по ул. Делегатская</w:t>
      </w:r>
      <w:r w:rsidR="00001839">
        <w:rPr>
          <w:szCs w:val="28"/>
        </w:rPr>
        <w:t>,3,</w:t>
      </w:r>
      <w:r>
        <w:rPr>
          <w:szCs w:val="28"/>
        </w:rPr>
        <w:t xml:space="preserve"> вблизи МБОУ Ключевской СОШ №1 установили и подключили светофор типа т.7.</w:t>
      </w:r>
      <w:r w:rsidR="00001839">
        <w:rPr>
          <w:szCs w:val="28"/>
        </w:rPr>
        <w:t>, положена</w:t>
      </w:r>
      <w:r w:rsidR="00001839" w:rsidRPr="00001839">
        <w:rPr>
          <w:szCs w:val="28"/>
        </w:rPr>
        <w:t xml:space="preserve"> </w:t>
      </w:r>
      <w:r w:rsidR="00001839">
        <w:rPr>
          <w:szCs w:val="28"/>
        </w:rPr>
        <w:t>искусственная неровность и установлены соответствующие дорожные знаки.</w:t>
      </w:r>
    </w:p>
    <w:p w:rsidR="007E104C" w:rsidRDefault="006A0A8D" w:rsidP="008B37FB">
      <w:pPr>
        <w:pStyle w:val="31"/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 w:rsidR="00001839">
        <w:rPr>
          <w:szCs w:val="28"/>
        </w:rPr>
        <w:t>В населенном пункте с. Васильчуки по ул. Первомайская,3, на пешеходном переходе вблизи Васильчуковской  СОШ, установили светофор типа т.7, положили искусственную неровность и установили соответствующие дорожные знаки.</w:t>
      </w:r>
    </w:p>
    <w:p w:rsidR="00001839" w:rsidRDefault="00001839" w:rsidP="008B37FB">
      <w:pPr>
        <w:pStyle w:val="31"/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- В с. Каип установили 12 </w:t>
      </w:r>
      <w:r w:rsidR="00B13360">
        <w:rPr>
          <w:szCs w:val="28"/>
        </w:rPr>
        <w:t>дорожных знаков 3.4, запрещающих  движение грузовых автомобилей  массой более 3,5 тонн.</w:t>
      </w:r>
    </w:p>
    <w:p w:rsidR="00B13360" w:rsidRDefault="00B13360" w:rsidP="008B37FB">
      <w:pPr>
        <w:pStyle w:val="31"/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>- Проводилось обновление дорожной разметки на всех пешеходных переходах в райцентре  с. Ключи.</w:t>
      </w:r>
    </w:p>
    <w:p w:rsidR="007E104C" w:rsidRDefault="007E104C" w:rsidP="007E104C">
      <w:pPr>
        <w:pStyle w:val="31"/>
        <w:spacing w:line="360" w:lineRule="auto"/>
        <w:jc w:val="both"/>
        <w:rPr>
          <w:szCs w:val="28"/>
        </w:rPr>
      </w:pPr>
    </w:p>
    <w:p w:rsidR="005A0150" w:rsidRDefault="005A0150" w:rsidP="00CA2594">
      <w:pPr>
        <w:pStyle w:val="31"/>
        <w:spacing w:line="360" w:lineRule="auto"/>
        <w:jc w:val="both"/>
        <w:rPr>
          <w:szCs w:val="28"/>
        </w:rPr>
      </w:pPr>
    </w:p>
    <w:p w:rsidR="00D07773" w:rsidRDefault="00D07773" w:rsidP="00767166">
      <w:pPr>
        <w:tabs>
          <w:tab w:val="left" w:pos="78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773" w:rsidRDefault="00D07773" w:rsidP="00767166">
      <w:pPr>
        <w:tabs>
          <w:tab w:val="left" w:pos="78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11430</wp:posOffset>
            </wp:positionV>
            <wp:extent cx="1539240" cy="1009650"/>
            <wp:effectExtent l="19050" t="0" r="3810" b="0"/>
            <wp:wrapNone/>
            <wp:docPr id="8" name="Рисунок 3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166" w:rsidRPr="00767166" w:rsidRDefault="00767166" w:rsidP="00767166">
      <w:pPr>
        <w:tabs>
          <w:tab w:val="left" w:pos="78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16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B37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67166">
        <w:rPr>
          <w:rFonts w:ascii="Times New Roman" w:hAnsi="Times New Roman" w:cs="Times New Roman"/>
          <w:sz w:val="28"/>
          <w:szCs w:val="28"/>
        </w:rPr>
        <w:t>района</w:t>
      </w:r>
    </w:p>
    <w:p w:rsidR="00767166" w:rsidRPr="00767166" w:rsidRDefault="00767166" w:rsidP="00767166">
      <w:pPr>
        <w:tabs>
          <w:tab w:val="left" w:pos="78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166">
        <w:rPr>
          <w:rFonts w:ascii="Times New Roman" w:hAnsi="Times New Roman" w:cs="Times New Roman"/>
          <w:sz w:val="28"/>
          <w:szCs w:val="28"/>
        </w:rPr>
        <w:t xml:space="preserve">по оперативному управлению, ЖКХ,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67166">
        <w:rPr>
          <w:rFonts w:ascii="Times New Roman" w:hAnsi="Times New Roman" w:cs="Times New Roman"/>
          <w:sz w:val="28"/>
          <w:szCs w:val="28"/>
        </w:rPr>
        <w:t xml:space="preserve"> </w:t>
      </w:r>
      <w:r w:rsidR="008B37FB">
        <w:rPr>
          <w:rFonts w:ascii="Times New Roman" w:hAnsi="Times New Roman" w:cs="Times New Roman"/>
          <w:sz w:val="28"/>
          <w:szCs w:val="28"/>
        </w:rPr>
        <w:t xml:space="preserve">      </w:t>
      </w:r>
      <w:r w:rsidRPr="00767166">
        <w:rPr>
          <w:rFonts w:ascii="Times New Roman" w:hAnsi="Times New Roman" w:cs="Times New Roman"/>
          <w:sz w:val="28"/>
          <w:szCs w:val="28"/>
        </w:rPr>
        <w:t>И.И. Кушнер</w:t>
      </w:r>
      <w:r w:rsidR="008B37FB">
        <w:rPr>
          <w:rFonts w:ascii="Times New Roman" w:hAnsi="Times New Roman" w:cs="Times New Roman"/>
          <w:sz w:val="28"/>
          <w:szCs w:val="28"/>
        </w:rPr>
        <w:t>е</w:t>
      </w:r>
      <w:r w:rsidRPr="00767166">
        <w:rPr>
          <w:rFonts w:ascii="Times New Roman" w:hAnsi="Times New Roman" w:cs="Times New Roman"/>
          <w:sz w:val="28"/>
          <w:szCs w:val="28"/>
        </w:rPr>
        <w:t>в</w:t>
      </w:r>
    </w:p>
    <w:p w:rsidR="00767166" w:rsidRPr="00767166" w:rsidRDefault="00767166" w:rsidP="00767166">
      <w:pPr>
        <w:tabs>
          <w:tab w:val="left" w:pos="78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166">
        <w:rPr>
          <w:rFonts w:ascii="Times New Roman" w:hAnsi="Times New Roman" w:cs="Times New Roman"/>
          <w:sz w:val="28"/>
          <w:szCs w:val="28"/>
        </w:rPr>
        <w:t>строительству и транспорту</w:t>
      </w:r>
    </w:p>
    <w:p w:rsidR="000E00D7" w:rsidRPr="00767166" w:rsidRDefault="000E00D7" w:rsidP="00F14EF6">
      <w:pPr>
        <w:pStyle w:val="11"/>
        <w:shd w:val="clear" w:color="auto" w:fill="auto"/>
        <w:spacing w:before="0"/>
        <w:ind w:right="80"/>
        <w:jc w:val="left"/>
        <w:rPr>
          <w:sz w:val="28"/>
          <w:szCs w:val="28"/>
        </w:rPr>
      </w:pPr>
    </w:p>
    <w:p w:rsidR="009C71BB" w:rsidRDefault="009C71BB" w:rsidP="00B907B2">
      <w:pPr>
        <w:pStyle w:val="11"/>
        <w:shd w:val="clear" w:color="auto" w:fill="auto"/>
        <w:spacing w:before="0"/>
        <w:ind w:right="80"/>
        <w:jc w:val="left"/>
        <w:rPr>
          <w:sz w:val="22"/>
          <w:szCs w:val="22"/>
        </w:rPr>
      </w:pPr>
    </w:p>
    <w:p w:rsidR="005A0150" w:rsidRDefault="005A0150" w:rsidP="00B907B2">
      <w:pPr>
        <w:pStyle w:val="11"/>
        <w:shd w:val="clear" w:color="auto" w:fill="auto"/>
        <w:spacing w:before="0"/>
        <w:ind w:right="80"/>
        <w:jc w:val="left"/>
        <w:rPr>
          <w:sz w:val="22"/>
          <w:szCs w:val="22"/>
        </w:rPr>
      </w:pPr>
    </w:p>
    <w:sectPr w:rsidR="005A0150" w:rsidSect="008B37FB">
      <w:type w:val="continuous"/>
      <w:pgSz w:w="11905" w:h="16837"/>
      <w:pgMar w:top="725" w:right="722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3E" w:rsidRDefault="00F8513E" w:rsidP="0083404F">
      <w:r>
        <w:separator/>
      </w:r>
    </w:p>
  </w:endnote>
  <w:endnote w:type="continuationSeparator" w:id="1">
    <w:p w:rsidR="00F8513E" w:rsidRDefault="00F8513E" w:rsidP="0083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3E" w:rsidRDefault="00F8513E"/>
  </w:footnote>
  <w:footnote w:type="continuationSeparator" w:id="1">
    <w:p w:rsidR="00F8513E" w:rsidRDefault="00F851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5D3"/>
    <w:multiLevelType w:val="hybridMultilevel"/>
    <w:tmpl w:val="A858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BB8"/>
    <w:multiLevelType w:val="hybridMultilevel"/>
    <w:tmpl w:val="0BB21E42"/>
    <w:lvl w:ilvl="0" w:tplc="13980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56E8"/>
    <w:multiLevelType w:val="hybridMultilevel"/>
    <w:tmpl w:val="EB12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70EA9"/>
    <w:multiLevelType w:val="hybridMultilevel"/>
    <w:tmpl w:val="09E29E12"/>
    <w:lvl w:ilvl="0" w:tplc="8B5856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5AC5"/>
    <w:multiLevelType w:val="hybridMultilevel"/>
    <w:tmpl w:val="8000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3404F"/>
    <w:rsid w:val="00001839"/>
    <w:rsid w:val="00085903"/>
    <w:rsid w:val="00093ECD"/>
    <w:rsid w:val="000D3F7C"/>
    <w:rsid w:val="000E00D7"/>
    <w:rsid w:val="000E511A"/>
    <w:rsid w:val="00126800"/>
    <w:rsid w:val="001354EA"/>
    <w:rsid w:val="001848D1"/>
    <w:rsid w:val="001A16A7"/>
    <w:rsid w:val="001D5809"/>
    <w:rsid w:val="00207D16"/>
    <w:rsid w:val="0022305E"/>
    <w:rsid w:val="002421C4"/>
    <w:rsid w:val="00284A5B"/>
    <w:rsid w:val="00284AC3"/>
    <w:rsid w:val="00287E19"/>
    <w:rsid w:val="002B7522"/>
    <w:rsid w:val="002C63CD"/>
    <w:rsid w:val="00311A6D"/>
    <w:rsid w:val="003412AC"/>
    <w:rsid w:val="00381774"/>
    <w:rsid w:val="00387E83"/>
    <w:rsid w:val="003A3FF7"/>
    <w:rsid w:val="003E4CAB"/>
    <w:rsid w:val="003F204F"/>
    <w:rsid w:val="0041646F"/>
    <w:rsid w:val="0042168A"/>
    <w:rsid w:val="004601EE"/>
    <w:rsid w:val="004C4142"/>
    <w:rsid w:val="004F6AD0"/>
    <w:rsid w:val="00526E67"/>
    <w:rsid w:val="005360F3"/>
    <w:rsid w:val="00555ADF"/>
    <w:rsid w:val="00567CE5"/>
    <w:rsid w:val="005A0150"/>
    <w:rsid w:val="005E0852"/>
    <w:rsid w:val="0068041C"/>
    <w:rsid w:val="006955E9"/>
    <w:rsid w:val="006A0A8D"/>
    <w:rsid w:val="006E6009"/>
    <w:rsid w:val="007669D5"/>
    <w:rsid w:val="00767166"/>
    <w:rsid w:val="0078519F"/>
    <w:rsid w:val="007A4203"/>
    <w:rsid w:val="007B24D8"/>
    <w:rsid w:val="007B3E91"/>
    <w:rsid w:val="007E104C"/>
    <w:rsid w:val="00806ABE"/>
    <w:rsid w:val="00816C1B"/>
    <w:rsid w:val="0083404F"/>
    <w:rsid w:val="00845E76"/>
    <w:rsid w:val="00876FF1"/>
    <w:rsid w:val="008B002B"/>
    <w:rsid w:val="008B37FB"/>
    <w:rsid w:val="008C3B44"/>
    <w:rsid w:val="008F3E2B"/>
    <w:rsid w:val="008F7768"/>
    <w:rsid w:val="00906F9E"/>
    <w:rsid w:val="0092405A"/>
    <w:rsid w:val="009A395E"/>
    <w:rsid w:val="009A6326"/>
    <w:rsid w:val="009B58E8"/>
    <w:rsid w:val="009C71BB"/>
    <w:rsid w:val="009E0D5C"/>
    <w:rsid w:val="00A92C61"/>
    <w:rsid w:val="00AB076E"/>
    <w:rsid w:val="00AC1DBE"/>
    <w:rsid w:val="00B030A6"/>
    <w:rsid w:val="00B13360"/>
    <w:rsid w:val="00B907B2"/>
    <w:rsid w:val="00BD6161"/>
    <w:rsid w:val="00C40528"/>
    <w:rsid w:val="00C93C1D"/>
    <w:rsid w:val="00C975FC"/>
    <w:rsid w:val="00CA0611"/>
    <w:rsid w:val="00CA2594"/>
    <w:rsid w:val="00CA751B"/>
    <w:rsid w:val="00CC02C5"/>
    <w:rsid w:val="00CD2445"/>
    <w:rsid w:val="00D07773"/>
    <w:rsid w:val="00D17DC4"/>
    <w:rsid w:val="00D206CA"/>
    <w:rsid w:val="00D35E4E"/>
    <w:rsid w:val="00DD3065"/>
    <w:rsid w:val="00E07E47"/>
    <w:rsid w:val="00E43F30"/>
    <w:rsid w:val="00E571E7"/>
    <w:rsid w:val="00EC2717"/>
    <w:rsid w:val="00F14EF6"/>
    <w:rsid w:val="00F164E7"/>
    <w:rsid w:val="00F165BD"/>
    <w:rsid w:val="00F8513E"/>
    <w:rsid w:val="00F87435"/>
    <w:rsid w:val="00F96368"/>
    <w:rsid w:val="00FC5DB2"/>
    <w:rsid w:val="00FE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40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04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34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sid w:val="00834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35pt">
    <w:name w:val="Основной текст (2) + 13;5 pt"/>
    <w:basedOn w:val="2"/>
    <w:rsid w:val="0083404F"/>
    <w:rPr>
      <w:spacing w:val="0"/>
      <w:sz w:val="27"/>
      <w:szCs w:val="27"/>
      <w:lang w:val="en-US"/>
    </w:rPr>
  </w:style>
  <w:style w:type="character" w:customStyle="1" w:styleId="a4">
    <w:name w:val="Основной текст_"/>
    <w:basedOn w:val="a0"/>
    <w:link w:val="11"/>
    <w:rsid w:val="00834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834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834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paragraph" w:customStyle="1" w:styleId="10">
    <w:name w:val="Заголовок №1"/>
    <w:basedOn w:val="a"/>
    <w:link w:val="1"/>
    <w:rsid w:val="0083404F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rsid w:val="0083404F"/>
    <w:pPr>
      <w:shd w:val="clear" w:color="auto" w:fill="FFFFFF"/>
      <w:spacing w:after="420" w:line="25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4"/>
    <w:rsid w:val="0083404F"/>
    <w:pPr>
      <w:shd w:val="clear" w:color="auto" w:fill="FFFFFF"/>
      <w:spacing w:before="42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834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834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styleId="31">
    <w:name w:val="Body Text 3"/>
    <w:basedOn w:val="a"/>
    <w:link w:val="32"/>
    <w:rsid w:val="009E0D5C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E0D5C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C93C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7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dm_kluc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boyko</cp:lastModifiedBy>
  <cp:revision>19</cp:revision>
  <cp:lastPrinted>2017-08-24T02:53:00Z</cp:lastPrinted>
  <dcterms:created xsi:type="dcterms:W3CDTF">2018-03-27T08:02:00Z</dcterms:created>
  <dcterms:modified xsi:type="dcterms:W3CDTF">2019-08-01T07:32:00Z</dcterms:modified>
</cp:coreProperties>
</file>